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C" w:rsidRPr="00AC1EBC" w:rsidRDefault="00AC1EBC" w:rsidP="00AC1EBC">
      <w:pPr>
        <w:jc w:val="center"/>
        <w:rPr>
          <w:sz w:val="144"/>
          <w:szCs w:val="144"/>
        </w:rPr>
      </w:pPr>
      <w:r w:rsidRPr="00AC1EBC">
        <w:rPr>
          <w:sz w:val="144"/>
          <w:szCs w:val="144"/>
        </w:rPr>
        <w:t xml:space="preserve">Cv </w:t>
      </w:r>
    </w:p>
    <w:p w:rsidR="00AC1EBC" w:rsidRPr="00AC1EBC" w:rsidRDefault="00AC1EBC" w:rsidP="00AC1EBC">
      <w:pPr>
        <w:rPr>
          <w:sz w:val="44"/>
          <w:szCs w:val="44"/>
        </w:rPr>
      </w:pPr>
    </w:p>
    <w:p w:rsidR="00092218" w:rsidRPr="00AC1EBC" w:rsidRDefault="00AC1EBC" w:rsidP="002B51D6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</w:t>
      </w:r>
      <w:r w:rsidR="002B51D6">
        <w:rPr>
          <w:sz w:val="44"/>
          <w:szCs w:val="44"/>
        </w:rPr>
        <w:t xml:space="preserve">HASSENE DAOUADJI </w:t>
      </w:r>
      <w:r w:rsidRPr="00AC1EBC">
        <w:rPr>
          <w:sz w:val="44"/>
          <w:szCs w:val="44"/>
        </w:rPr>
        <w:t xml:space="preserve"> </w:t>
      </w:r>
    </w:p>
    <w:p w:rsidR="00AC1EBC" w:rsidRPr="00AC1EBC" w:rsidRDefault="00AC1EBC" w:rsidP="002B51D6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PRENOM  </w:t>
      </w:r>
      <w:r w:rsidRPr="00AC1EBC">
        <w:rPr>
          <w:rFonts w:hint="cs"/>
          <w:sz w:val="44"/>
          <w:szCs w:val="44"/>
          <w:rtl/>
        </w:rPr>
        <w:t xml:space="preserve">    </w:t>
      </w:r>
      <w:r w:rsidRPr="00AC1EBC">
        <w:rPr>
          <w:sz w:val="44"/>
          <w:szCs w:val="44"/>
        </w:rPr>
        <w:t xml:space="preserve">  </w:t>
      </w:r>
      <w:r w:rsidR="002B51D6">
        <w:rPr>
          <w:sz w:val="44"/>
          <w:szCs w:val="44"/>
        </w:rPr>
        <w:t xml:space="preserve">ABBES </w:t>
      </w:r>
    </w:p>
    <w:p w:rsidR="00AC1EBC" w:rsidRPr="00AC1EBC" w:rsidRDefault="00AC1EBC" w:rsidP="002B51D6">
      <w:pPr>
        <w:rPr>
          <w:sz w:val="44"/>
          <w:szCs w:val="44"/>
        </w:rPr>
      </w:pPr>
      <w:r w:rsidRPr="00AC1EBC">
        <w:rPr>
          <w:sz w:val="44"/>
          <w:szCs w:val="44"/>
        </w:rPr>
        <w:t xml:space="preserve">DATE DE NICENCE    </w:t>
      </w:r>
      <w:r w:rsidRPr="00AC1EBC">
        <w:rPr>
          <w:rFonts w:hint="cs"/>
          <w:sz w:val="44"/>
          <w:szCs w:val="44"/>
          <w:rtl/>
        </w:rPr>
        <w:t xml:space="preserve">    </w:t>
      </w:r>
      <w:r w:rsidR="002B51D6">
        <w:rPr>
          <w:sz w:val="44"/>
          <w:szCs w:val="44"/>
        </w:rPr>
        <w:t>15</w:t>
      </w:r>
      <w:r w:rsidRPr="00AC1EBC">
        <w:rPr>
          <w:sz w:val="44"/>
          <w:szCs w:val="44"/>
        </w:rPr>
        <w:t>/</w:t>
      </w:r>
      <w:r w:rsidR="002B51D6">
        <w:rPr>
          <w:sz w:val="44"/>
          <w:szCs w:val="44"/>
        </w:rPr>
        <w:t>09</w:t>
      </w:r>
      <w:r w:rsidRPr="00AC1EBC">
        <w:rPr>
          <w:sz w:val="44"/>
          <w:szCs w:val="44"/>
        </w:rPr>
        <w:t>/19</w:t>
      </w:r>
      <w:r w:rsidR="002B51D6">
        <w:rPr>
          <w:sz w:val="44"/>
          <w:szCs w:val="44"/>
        </w:rPr>
        <w:t>87</w:t>
      </w:r>
      <w:r w:rsidRPr="00AC1EBC">
        <w:rPr>
          <w:sz w:val="44"/>
          <w:szCs w:val="44"/>
        </w:rPr>
        <w:t xml:space="preserve"> </w:t>
      </w:r>
    </w:p>
    <w:p w:rsidR="00AC1EBC" w:rsidRPr="00AC1EBC" w:rsidRDefault="00AC1EBC" w:rsidP="002B51D6">
      <w:pPr>
        <w:rPr>
          <w:sz w:val="44"/>
          <w:szCs w:val="44"/>
        </w:rPr>
      </w:pPr>
      <w:r w:rsidRPr="00AC1EBC">
        <w:rPr>
          <w:sz w:val="44"/>
          <w:szCs w:val="44"/>
        </w:rPr>
        <w:t>ADRESS</w:t>
      </w:r>
      <w:r w:rsidRPr="00AC1EBC">
        <w:rPr>
          <w:rFonts w:hint="cs"/>
          <w:sz w:val="44"/>
          <w:szCs w:val="44"/>
          <w:rtl/>
        </w:rPr>
        <w:t xml:space="preserve">   </w:t>
      </w:r>
      <w:r w:rsidRPr="00AC1EBC">
        <w:rPr>
          <w:sz w:val="44"/>
          <w:szCs w:val="44"/>
        </w:rPr>
        <w:t xml:space="preserve">  </w:t>
      </w:r>
      <w:r w:rsidR="002B51D6">
        <w:rPr>
          <w:sz w:val="44"/>
          <w:szCs w:val="44"/>
        </w:rPr>
        <w:t xml:space="preserve">MAZOUNA </w:t>
      </w:r>
      <w:r w:rsidRPr="00AC1EBC">
        <w:rPr>
          <w:sz w:val="44"/>
          <w:szCs w:val="44"/>
        </w:rPr>
        <w:t xml:space="preserve"> </w:t>
      </w:r>
    </w:p>
    <w:p w:rsidR="002B51D6" w:rsidRPr="002B51D6" w:rsidRDefault="00AC1EBC" w:rsidP="002B51D6">
      <w:pPr>
        <w:rPr>
          <w:sz w:val="44"/>
          <w:szCs w:val="44"/>
        </w:rPr>
      </w:pPr>
      <w:r w:rsidRPr="00AC1EBC">
        <w:rPr>
          <w:sz w:val="44"/>
          <w:szCs w:val="44"/>
        </w:rPr>
        <w:t>DIPLOMES</w:t>
      </w:r>
      <w:r w:rsidRPr="00AC1EBC">
        <w:rPr>
          <w:rFonts w:hint="cs"/>
          <w:sz w:val="44"/>
          <w:szCs w:val="44"/>
          <w:rtl/>
        </w:rPr>
        <w:t xml:space="preserve">  </w:t>
      </w:r>
      <w:r w:rsidRPr="00AC1EBC">
        <w:rPr>
          <w:sz w:val="44"/>
          <w:szCs w:val="44"/>
        </w:rPr>
        <w:t xml:space="preserve">  </w:t>
      </w:r>
      <w:r w:rsidR="002B51D6" w:rsidRPr="002B51D6">
        <w:rPr>
          <w:sz w:val="44"/>
          <w:szCs w:val="44"/>
        </w:rPr>
        <w:t>menuiserie générale</w:t>
      </w:r>
    </w:p>
    <w:p w:rsidR="00AC1EBC" w:rsidRPr="00AC1EBC" w:rsidRDefault="00AC1EBC" w:rsidP="002B51D6">
      <w:pPr>
        <w:rPr>
          <w:rFonts w:hint="cs"/>
          <w:sz w:val="44"/>
          <w:szCs w:val="44"/>
          <w:rtl/>
          <w:lang w:bidi="ar-DZ"/>
        </w:rPr>
      </w:pPr>
      <w:bookmarkStart w:id="0" w:name="_GoBack"/>
      <w:bookmarkEnd w:id="0"/>
    </w:p>
    <w:p w:rsidR="00AC1EBC" w:rsidRPr="00AC1EBC" w:rsidRDefault="00AC1EBC" w:rsidP="00AC1EBC">
      <w:pPr>
        <w:rPr>
          <w:rFonts w:hint="cs"/>
          <w:rtl/>
          <w:lang w:bidi="ar-DZ"/>
        </w:rPr>
      </w:pPr>
    </w:p>
    <w:sectPr w:rsidR="00AC1EBC" w:rsidRPr="00AC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BC"/>
    <w:rsid w:val="00092218"/>
    <w:rsid w:val="002B51D6"/>
    <w:rsid w:val="002E55CB"/>
    <w:rsid w:val="00A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1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1E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2022-11-09T09:11:00Z</dcterms:created>
  <dcterms:modified xsi:type="dcterms:W3CDTF">2022-11-09T09:22:00Z</dcterms:modified>
</cp:coreProperties>
</file>