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FC" w:rsidRDefault="009947FC" w:rsidP="009947FC">
      <w:pPr>
        <w:bidi w:val="0"/>
        <w:rPr>
          <w:rFonts w:asciiTheme="majorBidi" w:hAnsiTheme="majorBidi" w:cstheme="majorBidi"/>
          <w:b/>
          <w:bCs/>
          <w:color w:val="1F497D"/>
          <w:sz w:val="40"/>
          <w:szCs w:val="40"/>
          <w:u w:val="dotted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1F497D"/>
          <w:sz w:val="40"/>
          <w:szCs w:val="40"/>
          <w:u w:val="dotted"/>
          <w:rtl/>
        </w:rPr>
        <w:drawing>
          <wp:inline distT="0" distB="0" distL="0" distR="0" wp14:anchorId="0B0FE21E" wp14:editId="7B62548A">
            <wp:extent cx="1263326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b6943a-632e-403c-91f4-b30ad1145e7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829" cy="128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D0" w:rsidRPr="00EE6BDE" w:rsidRDefault="00D5668A" w:rsidP="009947FC">
      <w:pPr>
        <w:bidi w:val="0"/>
        <w:rPr>
          <w:rFonts w:asciiTheme="majorBidi" w:hAnsiTheme="majorBidi" w:cstheme="majorBidi"/>
          <w:b/>
          <w:bCs/>
          <w:color w:val="1F497D"/>
          <w:sz w:val="34"/>
          <w:szCs w:val="34"/>
          <w:u w:val="dotted"/>
          <w:lang w:bidi="ar-EG"/>
        </w:rPr>
      </w:pPr>
      <w:r w:rsidRPr="00EE6BDE">
        <w:rPr>
          <w:rFonts w:asciiTheme="majorBidi" w:hAnsiTheme="majorBidi" w:cstheme="majorBidi"/>
          <w:b/>
          <w:bCs/>
          <w:color w:val="1F497D"/>
          <w:sz w:val="34"/>
          <w:szCs w:val="34"/>
          <w:u w:val="dotted"/>
          <w:lang w:bidi="ar-EG"/>
        </w:rPr>
        <w:t>MUSTAFA</w:t>
      </w:r>
      <w:r w:rsidR="002F2B16" w:rsidRPr="00EE6BDE">
        <w:rPr>
          <w:rFonts w:asciiTheme="majorBidi" w:hAnsiTheme="majorBidi" w:cstheme="majorBidi"/>
          <w:b/>
          <w:bCs/>
          <w:color w:val="1F497D"/>
          <w:sz w:val="34"/>
          <w:szCs w:val="34"/>
          <w:u w:val="dotted"/>
          <w:lang w:bidi="ar-EG"/>
        </w:rPr>
        <w:t xml:space="preserve"> Hassan </w:t>
      </w:r>
      <w:r w:rsidR="00984519" w:rsidRPr="00EE6BDE">
        <w:rPr>
          <w:rFonts w:asciiTheme="majorBidi" w:hAnsiTheme="majorBidi" w:cstheme="majorBidi"/>
          <w:b/>
          <w:bCs/>
          <w:color w:val="1F497D"/>
          <w:sz w:val="34"/>
          <w:szCs w:val="34"/>
          <w:u w:val="dotted"/>
          <w:lang w:bidi="ar-EG"/>
        </w:rPr>
        <w:t>Muhammad Hassan</w:t>
      </w:r>
    </w:p>
    <w:p w:rsidR="00996DD0" w:rsidRPr="00B27E01" w:rsidRDefault="00996DD0" w:rsidP="00996DD0">
      <w:pPr>
        <w:bidi w:val="0"/>
        <w:rPr>
          <w:rFonts w:ascii="Cambria" w:hAnsi="Cambria"/>
          <w:b/>
          <w:bCs/>
          <w:color w:val="1F497D"/>
          <w:sz w:val="20"/>
          <w:szCs w:val="20"/>
          <w:u w:val="dotted"/>
          <w:lang w:bidi="ar-EG"/>
        </w:rPr>
      </w:pPr>
    </w:p>
    <w:p w:rsidR="00996DD0" w:rsidRPr="00EE6BDE" w:rsidRDefault="00996DD0" w:rsidP="00996DD0">
      <w:pPr>
        <w:bidi w:val="0"/>
        <w:rPr>
          <w:rFonts w:asciiTheme="majorBidi" w:hAnsiTheme="majorBidi" w:cstheme="majorBidi"/>
          <w:b/>
          <w:bCs/>
          <w:sz w:val="26"/>
          <w:szCs w:val="26"/>
          <w:u w:val="dotted"/>
        </w:rPr>
      </w:pPr>
      <w:r w:rsidRPr="00EE6BDE"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  <w:t>Contact Information:</w:t>
      </w:r>
    </w:p>
    <w:p w:rsidR="00996DD0" w:rsidRPr="009947FC" w:rsidRDefault="00996DD0" w:rsidP="00E61503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         </w:t>
      </w:r>
      <w:r w:rsidRPr="009947FC">
        <w:rPr>
          <w:rFonts w:asciiTheme="majorBidi" w:hAnsiTheme="majorBidi" w:cstheme="majorBidi"/>
          <w:b/>
          <w:bCs/>
          <w:color w:val="1F497D"/>
          <w:sz w:val="22"/>
          <w:szCs w:val="22"/>
        </w:rPr>
        <w:t xml:space="preserve">Address: 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</w:t>
      </w:r>
      <w:r w:rsidR="00E61503" w:rsidRPr="009947FC">
        <w:rPr>
          <w:rFonts w:asciiTheme="majorBidi" w:hAnsiTheme="majorBidi" w:cstheme="majorBidi"/>
          <w:color w:val="1F497D"/>
          <w:sz w:val="22"/>
          <w:szCs w:val="22"/>
          <w:rtl/>
          <w:lang w:bidi="ar-EG"/>
        </w:rPr>
        <w:t>09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</w:t>
      </w:r>
      <w:r w:rsidR="00931E33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el </w:t>
      </w:r>
      <w:proofErr w:type="gramStart"/>
      <w:r w:rsidR="00877B5C" w:rsidRPr="009947FC">
        <w:rPr>
          <w:rFonts w:asciiTheme="majorBidi" w:hAnsiTheme="majorBidi" w:cstheme="majorBidi"/>
          <w:color w:val="1F497D"/>
          <w:sz w:val="22"/>
          <w:szCs w:val="22"/>
        </w:rPr>
        <w:t>Salam</w:t>
      </w:r>
      <w:r w:rsidR="00931E33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St</w:t>
      </w:r>
      <w:proofErr w:type="gramEnd"/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, </w:t>
      </w:r>
      <w:r w:rsidR="00931E33" w:rsidRPr="009947FC">
        <w:rPr>
          <w:rFonts w:asciiTheme="majorBidi" w:hAnsiTheme="majorBidi" w:cstheme="majorBidi"/>
          <w:color w:val="1F497D"/>
          <w:sz w:val="22"/>
          <w:szCs w:val="22"/>
        </w:rPr>
        <w:t>s</w:t>
      </w:r>
      <w:r w:rsidR="00073727" w:rsidRPr="009947FC">
        <w:rPr>
          <w:rFonts w:asciiTheme="majorBidi" w:hAnsiTheme="majorBidi" w:cstheme="majorBidi"/>
          <w:color w:val="1F497D"/>
          <w:sz w:val="22"/>
          <w:szCs w:val="22"/>
        </w:rPr>
        <w:t>h</w:t>
      </w:r>
      <w:r w:rsidR="00931E33" w:rsidRPr="009947FC">
        <w:rPr>
          <w:rFonts w:asciiTheme="majorBidi" w:hAnsiTheme="majorBidi" w:cstheme="majorBidi"/>
          <w:color w:val="1F497D"/>
          <w:sz w:val="22"/>
          <w:szCs w:val="22"/>
        </w:rPr>
        <w:t>obrah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– Cairo</w:t>
      </w:r>
    </w:p>
    <w:p w:rsidR="00E61503" w:rsidRPr="009947FC" w:rsidRDefault="00996DD0" w:rsidP="00D5668A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  <w:rtl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         </w:t>
      </w:r>
      <w:r w:rsidRPr="009947FC">
        <w:rPr>
          <w:rFonts w:asciiTheme="majorBidi" w:hAnsiTheme="majorBidi" w:cstheme="majorBidi"/>
          <w:b/>
          <w:bCs/>
          <w:color w:val="1F497D"/>
          <w:sz w:val="22"/>
          <w:szCs w:val="22"/>
        </w:rPr>
        <w:t>Mob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  </w:t>
      </w:r>
      <w:r w:rsidRPr="009947FC">
        <w:rPr>
          <w:rFonts w:asciiTheme="majorBidi" w:hAnsiTheme="majorBidi" w:cstheme="majorBidi"/>
          <w:b/>
          <w:bCs/>
          <w:color w:val="1F497D"/>
          <w:sz w:val="22"/>
          <w:szCs w:val="22"/>
        </w:rPr>
        <w:t>: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+2 0</w:t>
      </w:r>
      <w:r w:rsidR="00E61503" w:rsidRPr="009947FC">
        <w:rPr>
          <w:rFonts w:asciiTheme="majorBidi" w:hAnsiTheme="majorBidi" w:cstheme="majorBidi"/>
          <w:color w:val="1F497D"/>
          <w:sz w:val="22"/>
          <w:szCs w:val="22"/>
          <w:rtl/>
        </w:rPr>
        <w:t>11</w:t>
      </w:r>
      <w:r w:rsidR="00D5668A" w:rsidRPr="009947FC">
        <w:rPr>
          <w:rFonts w:asciiTheme="majorBidi" w:hAnsiTheme="majorBidi" w:cstheme="majorBidi"/>
          <w:color w:val="1F497D"/>
          <w:sz w:val="22"/>
          <w:szCs w:val="22"/>
        </w:rPr>
        <w:t>51913535</w:t>
      </w:r>
    </w:p>
    <w:p w:rsidR="00996DD0" w:rsidRPr="009947FC" w:rsidRDefault="00996DD0" w:rsidP="00D5668A">
      <w:pPr>
        <w:bidi w:val="0"/>
        <w:ind w:right="720"/>
        <w:rPr>
          <w:rFonts w:asciiTheme="majorBidi" w:hAnsiTheme="majorBidi" w:cstheme="majorBidi"/>
          <w:b/>
          <w:bCs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b/>
          <w:bCs/>
          <w:color w:val="1F497D"/>
          <w:sz w:val="22"/>
          <w:szCs w:val="22"/>
        </w:rPr>
        <w:t xml:space="preserve">              E-mail: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   </w:t>
      </w:r>
      <w:r w:rsidR="00D5668A" w:rsidRPr="009947FC">
        <w:rPr>
          <w:rFonts w:asciiTheme="majorBidi" w:hAnsiTheme="majorBidi" w:cstheme="majorBidi"/>
          <w:color w:val="1F497D"/>
          <w:sz w:val="22"/>
          <w:szCs w:val="22"/>
        </w:rPr>
        <w:t>mustafaalemam606</w:t>
      </w:r>
      <w:r w:rsidR="00931E33" w:rsidRPr="009947FC">
        <w:rPr>
          <w:rFonts w:asciiTheme="majorBidi" w:hAnsiTheme="majorBidi" w:cstheme="majorBidi"/>
          <w:color w:val="1F497D"/>
          <w:sz w:val="22"/>
          <w:szCs w:val="22"/>
        </w:rPr>
        <w:t>@gmail.com</w:t>
      </w:r>
    </w:p>
    <w:p w:rsidR="00996DD0" w:rsidRPr="009947FC" w:rsidRDefault="00996DD0" w:rsidP="00996DD0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             </w:t>
      </w:r>
    </w:p>
    <w:p w:rsidR="00996DD0" w:rsidRPr="00EE6BDE" w:rsidRDefault="00996DD0" w:rsidP="00996DD0">
      <w:pPr>
        <w:bidi w:val="0"/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</w:pPr>
      <w:r w:rsidRPr="00EE6BDE"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  <w:t xml:space="preserve">Education: </w:t>
      </w:r>
    </w:p>
    <w:p w:rsidR="00996DD0" w:rsidRPr="009947FC" w:rsidRDefault="00D5668A" w:rsidP="00D5668A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Bachelor of Business 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</w:rPr>
        <w:t>Administration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  <w:rtl/>
        </w:rPr>
        <w:t xml:space="preserve"> 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</w:rPr>
        <w:t>–</w:t>
      </w:r>
      <w:r w:rsidR="00996DD0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May </w:t>
      </w:r>
      <w:r w:rsidRPr="009947FC">
        <w:rPr>
          <w:rFonts w:asciiTheme="majorBidi" w:hAnsiTheme="majorBidi" w:cstheme="majorBidi"/>
          <w:color w:val="1F497D"/>
          <w:sz w:val="22"/>
          <w:szCs w:val="22"/>
          <w:rtl/>
        </w:rPr>
        <w:t>2018</w:t>
      </w:r>
    </w:p>
    <w:p w:rsidR="00996DD0" w:rsidRPr="009947FC" w:rsidRDefault="00D5668A" w:rsidP="00D5668A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Business 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</w:rPr>
        <w:t>Administration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  <w:rtl/>
        </w:rPr>
        <w:t xml:space="preserve"> </w:t>
      </w:r>
      <w:r w:rsidR="00877B5C" w:rsidRPr="009947FC">
        <w:rPr>
          <w:rFonts w:asciiTheme="majorBidi" w:hAnsiTheme="majorBidi" w:cstheme="majorBidi"/>
          <w:color w:val="1F497D"/>
          <w:sz w:val="22"/>
          <w:szCs w:val="22"/>
        </w:rPr>
        <w:t>department</w:t>
      </w:r>
      <w:r w:rsidR="00996DD0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. - 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>The Higher Institute in Kattameya</w:t>
      </w:r>
      <w:r w:rsidR="00996DD0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– EGYPT</w:t>
      </w:r>
    </w:p>
    <w:p w:rsidR="00996DD0" w:rsidRPr="009947FC" w:rsidRDefault="00996DD0" w:rsidP="00996DD0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</w:p>
    <w:p w:rsidR="00DB50EE" w:rsidRPr="00EE6BDE" w:rsidRDefault="00996DD0" w:rsidP="00DB50EE">
      <w:pPr>
        <w:bidi w:val="0"/>
        <w:rPr>
          <w:rFonts w:asciiTheme="majorBidi" w:hAnsiTheme="majorBidi" w:cstheme="majorBidi"/>
          <w:b/>
          <w:bCs/>
          <w:sz w:val="26"/>
          <w:szCs w:val="26"/>
          <w:lang w:eastAsia="ar-SA"/>
        </w:rPr>
      </w:pPr>
      <w:r w:rsidRPr="00EE6BDE"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  <w:t xml:space="preserve">Work Experiences: </w:t>
      </w:r>
      <w:r w:rsidRPr="00EE6BDE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  </w:t>
      </w:r>
    </w:p>
    <w:p w:rsidR="00DB50EE" w:rsidRPr="009947FC" w:rsidRDefault="00DB50EE" w:rsidP="00DB50EE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lang w:eastAsia="ar-SA"/>
        </w:rPr>
      </w:pPr>
    </w:p>
    <w:p w:rsidR="001D3808" w:rsidRPr="00EE6BDE" w:rsidRDefault="00567252" w:rsidP="00567252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</w:pPr>
      <w:r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>Operation</w:t>
      </w:r>
      <w:r w:rsidR="001D3808"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 xml:space="preserve"> official at </w:t>
      </w:r>
      <w:proofErr w:type="spellStart"/>
      <w:r w:rsidR="001D3808"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>Uflex</w:t>
      </w:r>
      <w:proofErr w:type="spellEnd"/>
      <w:r w:rsidR="001D3808"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 xml:space="preserve"> Shipping Company from 2017 until 2021</w:t>
      </w:r>
    </w:p>
    <w:p w:rsidR="00567252" w:rsidRPr="009947FC" w:rsidRDefault="00567252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Follow up the daily movement of the delivery agents</w:t>
      </w:r>
    </w:p>
    <w:p w:rsidR="00567252" w:rsidRPr="009947FC" w:rsidRDefault="00567252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Responsible for following up on customer complaints</w:t>
      </w:r>
    </w:p>
    <w:p w:rsidR="00567252" w:rsidRPr="009947FC" w:rsidRDefault="00567252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Responsible for the import processing department for delivery agents</w:t>
      </w:r>
    </w:p>
    <w:p w:rsidR="00567252" w:rsidRPr="009947FC" w:rsidRDefault="00567252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Responsible for the cars movement department</w:t>
      </w:r>
    </w:p>
    <w:p w:rsidR="00996DD0" w:rsidRPr="009947FC" w:rsidRDefault="00996DD0" w:rsidP="00567252">
      <w:pPr>
        <w:bidi w:val="0"/>
        <w:ind w:left="927" w:right="720"/>
        <w:rPr>
          <w:rFonts w:asciiTheme="majorBidi" w:hAnsiTheme="majorBidi" w:cstheme="majorBidi"/>
          <w:color w:val="1F497D"/>
          <w:sz w:val="22"/>
          <w:szCs w:val="22"/>
        </w:rPr>
      </w:pPr>
    </w:p>
    <w:p w:rsidR="00567252" w:rsidRPr="00EE6BDE" w:rsidRDefault="00567252" w:rsidP="00567252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</w:pPr>
      <w:r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 xml:space="preserve">Sales Officer at Al-Hamad Company from 2014 </w:t>
      </w:r>
      <w:r w:rsidR="00984519"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>until</w:t>
      </w:r>
      <w:r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 xml:space="preserve"> 2017</w:t>
      </w:r>
    </w:p>
    <w:p w:rsidR="00836C6A" w:rsidRPr="009947FC" w:rsidRDefault="00567252" w:rsidP="001D3808">
      <w:pPr>
        <w:keepNext/>
        <w:bidi w:val="0"/>
        <w:ind w:right="180"/>
        <w:outlineLvl w:val="0"/>
        <w:rPr>
          <w:rFonts w:asciiTheme="majorBidi" w:hAnsiTheme="majorBidi" w:cstheme="majorBidi"/>
          <w:color w:val="1F497D"/>
          <w:lang w:eastAsia="ar-SA"/>
        </w:rPr>
      </w:pPr>
      <w:r w:rsidRPr="009947FC">
        <w:rPr>
          <w:rFonts w:asciiTheme="majorBidi" w:hAnsiTheme="majorBidi" w:cstheme="majorBidi"/>
          <w:color w:val="1F497D"/>
          <w:lang w:eastAsia="ar-SA"/>
        </w:rPr>
        <w:t>Follow up the sale movement</w:t>
      </w:r>
    </w:p>
    <w:p w:rsidR="00984519" w:rsidRPr="009947FC" w:rsidRDefault="00984519" w:rsidP="00984519">
      <w:pPr>
        <w:keepNext/>
        <w:bidi w:val="0"/>
        <w:ind w:right="180"/>
        <w:outlineLvl w:val="0"/>
        <w:rPr>
          <w:rFonts w:asciiTheme="majorBidi" w:hAnsiTheme="majorBidi" w:cstheme="majorBidi"/>
          <w:color w:val="1F497D"/>
          <w:lang w:eastAsia="ar-SA"/>
        </w:rPr>
      </w:pPr>
    </w:p>
    <w:p w:rsidR="00984519" w:rsidRPr="00EE6BDE" w:rsidRDefault="00984519" w:rsidP="00984519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</w:pPr>
      <w:r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 xml:space="preserve">Sales Officer at SAMSUNG Company </w:t>
      </w:r>
    </w:p>
    <w:p w:rsidR="00984519" w:rsidRPr="009947FC" w:rsidRDefault="00984519" w:rsidP="00984519">
      <w:pPr>
        <w:pStyle w:val="HTMLPreformatted"/>
        <w:shd w:val="clear" w:color="auto" w:fill="FFFFFF"/>
        <w:rPr>
          <w:rFonts w:asciiTheme="majorBidi" w:hAnsiTheme="majorBidi" w:cstheme="majorBidi"/>
          <w:color w:val="1F497D"/>
          <w:sz w:val="24"/>
          <w:szCs w:val="24"/>
          <w:lang w:eastAsia="ar-SA"/>
        </w:rPr>
      </w:pPr>
    </w:p>
    <w:p w:rsidR="00984519" w:rsidRPr="009947FC" w:rsidRDefault="00984519" w:rsidP="00984519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lang w:eastAsia="ar-SA"/>
        </w:rPr>
      </w:pPr>
      <w:r w:rsidRPr="009947FC">
        <w:rPr>
          <w:rFonts w:asciiTheme="majorBidi" w:hAnsiTheme="majorBidi" w:cstheme="majorBidi"/>
          <w:color w:val="1F497D"/>
          <w:lang w:eastAsia="ar-SA"/>
        </w:rPr>
        <w:t xml:space="preserve">Sales 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>representative</w:t>
      </w:r>
    </w:p>
    <w:p w:rsidR="009947FC" w:rsidRPr="00EE6BDE" w:rsidRDefault="009947FC" w:rsidP="009947FC">
      <w:pPr>
        <w:pStyle w:val="HTMLPreformatted"/>
        <w:shd w:val="clear" w:color="auto" w:fill="FFFFFF"/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rtl/>
          <w:lang w:eastAsia="ar-SA"/>
        </w:rPr>
      </w:pPr>
      <w:r w:rsidRPr="00EE6BDE">
        <w:rPr>
          <w:rFonts w:asciiTheme="majorBidi" w:hAnsiTheme="majorBidi" w:cstheme="majorBidi"/>
          <w:b/>
          <w:bCs/>
          <w:i/>
          <w:iCs/>
          <w:color w:val="1F497D"/>
          <w:sz w:val="26"/>
          <w:szCs w:val="26"/>
          <w:lang w:eastAsia="ar-SA"/>
        </w:rPr>
        <w:t>Operating Manager for Logistics Shipping Company</w:t>
      </w:r>
    </w:p>
    <w:p w:rsidR="009947FC" w:rsidRPr="009947FC" w:rsidRDefault="009947FC" w:rsidP="009947FC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lang w:eastAsia="ar-SA"/>
        </w:rPr>
      </w:pPr>
      <w:r w:rsidRPr="009947FC">
        <w:rPr>
          <w:rFonts w:asciiTheme="majorBidi" w:hAnsiTheme="majorBidi" w:cstheme="majorBidi"/>
          <w:color w:val="1F497D"/>
          <w:lang w:eastAsia="ar-SA"/>
        </w:rPr>
        <w:t>Operating Manager for Logistics</w:t>
      </w:r>
    </w:p>
    <w:p w:rsidR="00836C6A" w:rsidRPr="009947FC" w:rsidRDefault="00836C6A" w:rsidP="00836C6A">
      <w:pPr>
        <w:keepNext/>
        <w:bidi w:val="0"/>
        <w:ind w:right="180"/>
        <w:outlineLvl w:val="0"/>
        <w:rPr>
          <w:rFonts w:asciiTheme="majorBidi" w:hAnsiTheme="majorBidi" w:cstheme="majorBidi"/>
          <w:b/>
          <w:bCs/>
          <w:i/>
          <w:iCs/>
          <w:color w:val="1F497D"/>
          <w:sz w:val="28"/>
          <w:szCs w:val="28"/>
          <w:lang w:eastAsia="ar-SA"/>
        </w:rPr>
      </w:pPr>
    </w:p>
    <w:p w:rsidR="00073727" w:rsidRPr="00EE6BDE" w:rsidRDefault="00996DD0" w:rsidP="00EE6BDE">
      <w:pPr>
        <w:bidi w:val="0"/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</w:pPr>
      <w:r w:rsidRPr="00EE6BDE"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  <w:t>Additional Experience &amp; Skills:</w:t>
      </w:r>
    </w:p>
    <w:p w:rsidR="00996DD0" w:rsidRPr="009947FC" w:rsidRDefault="00996DD0" w:rsidP="00996DD0">
      <w:pPr>
        <w:bidi w:val="0"/>
        <w:ind w:right="720"/>
        <w:rPr>
          <w:rFonts w:asciiTheme="majorBidi" w:hAnsiTheme="majorBidi" w:cstheme="majorBidi"/>
          <w:b/>
          <w:bCs/>
          <w:color w:val="000080"/>
        </w:rPr>
      </w:pPr>
      <w:r w:rsidRPr="009947FC">
        <w:rPr>
          <w:rFonts w:asciiTheme="majorBidi" w:hAnsiTheme="majorBidi" w:cstheme="majorBidi"/>
          <w:b/>
          <w:bCs/>
          <w:color w:val="000080"/>
        </w:rPr>
        <w:t>Language Skills:</w:t>
      </w:r>
      <w:bookmarkStart w:id="0" w:name="_GoBack"/>
      <w:bookmarkEnd w:id="0"/>
    </w:p>
    <w:p w:rsidR="00996DD0" w:rsidRPr="009947FC" w:rsidRDefault="00996DD0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English: </w:t>
      </w:r>
      <w:r w:rsidR="00567252" w:rsidRPr="009947FC">
        <w:rPr>
          <w:rFonts w:asciiTheme="majorBidi" w:hAnsiTheme="majorBidi" w:cstheme="majorBidi"/>
          <w:color w:val="1F497D"/>
          <w:sz w:val="22"/>
          <w:szCs w:val="22"/>
        </w:rPr>
        <w:t>Acceptable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>.</w:t>
      </w:r>
    </w:p>
    <w:p w:rsidR="00996DD0" w:rsidRPr="009947FC" w:rsidRDefault="00996DD0" w:rsidP="00996DD0">
      <w:pPr>
        <w:bidi w:val="0"/>
        <w:rPr>
          <w:rFonts w:asciiTheme="majorBidi" w:hAnsiTheme="majorBidi" w:cstheme="majorBidi"/>
          <w:b/>
          <w:bCs/>
          <w:color w:val="000080"/>
        </w:rPr>
      </w:pPr>
      <w:r w:rsidRPr="009947FC">
        <w:rPr>
          <w:rFonts w:asciiTheme="majorBidi" w:hAnsiTheme="majorBidi" w:cstheme="majorBidi"/>
          <w:b/>
          <w:bCs/>
          <w:color w:val="000080"/>
        </w:rPr>
        <w:t>Computer Skills:</w:t>
      </w:r>
    </w:p>
    <w:p w:rsidR="00996DD0" w:rsidRPr="009947FC" w:rsidRDefault="00996DD0" w:rsidP="00567252">
      <w:p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</w:p>
    <w:p w:rsidR="00996DD0" w:rsidRPr="009947FC" w:rsidRDefault="00996DD0" w:rsidP="0067150F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Microsoft office</w:t>
      </w:r>
      <w:r w:rsidR="0067150F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(Excel, Word 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>&amp; Power Point).</w:t>
      </w:r>
    </w:p>
    <w:p w:rsidR="009947FC" w:rsidRPr="00D37646" w:rsidRDefault="00996DD0" w:rsidP="00D37646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  <w:rtl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Internet.</w:t>
      </w:r>
    </w:p>
    <w:p w:rsidR="00996DD0" w:rsidRPr="00EE6BDE" w:rsidRDefault="00996DD0" w:rsidP="009947FC">
      <w:pPr>
        <w:bidi w:val="0"/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</w:pPr>
      <w:r w:rsidRPr="00EE6BDE">
        <w:rPr>
          <w:rFonts w:asciiTheme="majorBidi" w:hAnsiTheme="majorBidi" w:cstheme="majorBidi"/>
          <w:b/>
          <w:bCs/>
          <w:color w:val="000080"/>
          <w:sz w:val="26"/>
          <w:szCs w:val="26"/>
          <w:u w:val="dotted"/>
        </w:rPr>
        <w:t>Personal Data:</w:t>
      </w:r>
    </w:p>
    <w:p w:rsidR="00996DD0" w:rsidRPr="009947FC" w:rsidRDefault="00996DD0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Date of Birth        :       </w:t>
      </w:r>
      <w:r w:rsidR="00846CF9" w:rsidRPr="009947FC">
        <w:rPr>
          <w:rFonts w:asciiTheme="majorBidi" w:hAnsiTheme="majorBidi" w:cstheme="majorBidi"/>
          <w:color w:val="1F497D"/>
          <w:sz w:val="22"/>
          <w:szCs w:val="22"/>
        </w:rPr>
        <w:t>1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/  </w:t>
      </w:r>
      <w:r w:rsidR="00567252" w:rsidRPr="009947FC">
        <w:rPr>
          <w:rFonts w:asciiTheme="majorBidi" w:hAnsiTheme="majorBidi" w:cstheme="majorBidi"/>
          <w:color w:val="1F497D"/>
          <w:sz w:val="22"/>
          <w:szCs w:val="22"/>
          <w:rtl/>
        </w:rPr>
        <w:t>3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/ 19</w:t>
      </w:r>
      <w:r w:rsidR="00567252" w:rsidRPr="009947FC">
        <w:rPr>
          <w:rFonts w:asciiTheme="majorBidi" w:hAnsiTheme="majorBidi" w:cstheme="majorBidi"/>
          <w:color w:val="1F497D"/>
          <w:sz w:val="22"/>
          <w:szCs w:val="22"/>
          <w:rtl/>
        </w:rPr>
        <w:t>96</w:t>
      </w: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</w:t>
      </w:r>
    </w:p>
    <w:p w:rsidR="00996DD0" w:rsidRPr="009947FC" w:rsidRDefault="00996DD0" w:rsidP="00996DD0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>Nationality           :       Egyptian.</w:t>
      </w:r>
    </w:p>
    <w:p w:rsidR="00996DD0" w:rsidRPr="009947FC" w:rsidRDefault="00996DD0" w:rsidP="00567252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Marital Status       :     </w:t>
      </w:r>
      <w:r w:rsidR="00567252"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 single</w:t>
      </w:r>
    </w:p>
    <w:p w:rsidR="00996DD0" w:rsidRPr="00EE6BDE" w:rsidRDefault="00996DD0" w:rsidP="00EE6BDE">
      <w:pPr>
        <w:numPr>
          <w:ilvl w:val="0"/>
          <w:numId w:val="1"/>
        </w:numPr>
        <w:bidi w:val="0"/>
        <w:ind w:right="720"/>
        <w:rPr>
          <w:rFonts w:asciiTheme="majorBidi" w:hAnsiTheme="majorBidi" w:cstheme="majorBidi"/>
          <w:color w:val="1F497D"/>
          <w:sz w:val="22"/>
          <w:szCs w:val="22"/>
        </w:rPr>
      </w:pPr>
      <w:r w:rsidRPr="009947FC">
        <w:rPr>
          <w:rFonts w:asciiTheme="majorBidi" w:hAnsiTheme="majorBidi" w:cstheme="majorBidi"/>
          <w:color w:val="1F497D"/>
          <w:sz w:val="22"/>
          <w:szCs w:val="22"/>
        </w:rPr>
        <w:t xml:space="preserve">Militia status         :      </w:t>
      </w:r>
      <w:r w:rsidR="00567252" w:rsidRPr="009947FC">
        <w:rPr>
          <w:rFonts w:asciiTheme="majorBidi" w:hAnsiTheme="majorBidi" w:cstheme="majorBidi"/>
          <w:color w:val="1F497D"/>
          <w:sz w:val="22"/>
          <w:szCs w:val="22"/>
        </w:rPr>
        <w:t>Final dismissal</w:t>
      </w:r>
    </w:p>
    <w:p w:rsidR="00996DD0" w:rsidRPr="009947FC" w:rsidRDefault="00996DD0" w:rsidP="00996DD0">
      <w:pPr>
        <w:bidi w:val="0"/>
        <w:jc w:val="center"/>
        <w:rPr>
          <w:rFonts w:asciiTheme="majorBidi" w:hAnsiTheme="majorBidi" w:cstheme="majorBidi"/>
          <w:b/>
          <w:bCs/>
          <w:color w:val="000080"/>
          <w:sz w:val="28"/>
          <w:szCs w:val="28"/>
        </w:rPr>
      </w:pPr>
      <w:r w:rsidRPr="009947FC">
        <w:rPr>
          <w:rFonts w:asciiTheme="majorBidi" w:hAnsiTheme="majorBidi" w:cstheme="majorBidi"/>
          <w:b/>
          <w:bCs/>
          <w:color w:val="000080"/>
        </w:rPr>
        <w:t xml:space="preserve">                                                                                 </w:t>
      </w:r>
      <w:r w:rsidRPr="009947FC">
        <w:rPr>
          <w:rFonts w:asciiTheme="majorBidi" w:hAnsiTheme="majorBidi" w:cstheme="majorBidi"/>
          <w:b/>
          <w:bCs/>
          <w:color w:val="000080"/>
          <w:sz w:val="28"/>
          <w:szCs w:val="28"/>
        </w:rPr>
        <w:t>Best Regards</w:t>
      </w:r>
    </w:p>
    <w:p w:rsidR="00996DD0" w:rsidRPr="009947FC" w:rsidRDefault="00676FF9" w:rsidP="00846CF9">
      <w:pPr>
        <w:bidi w:val="0"/>
        <w:jc w:val="right"/>
        <w:rPr>
          <w:rFonts w:asciiTheme="majorBidi" w:hAnsiTheme="majorBidi" w:cstheme="majorBidi"/>
          <w:b/>
          <w:bCs/>
          <w:color w:val="000080"/>
          <w:sz w:val="28"/>
          <w:szCs w:val="28"/>
        </w:rPr>
      </w:pPr>
      <w:r w:rsidRPr="009947FC">
        <w:rPr>
          <w:rFonts w:asciiTheme="majorBidi" w:hAnsiTheme="majorBidi" w:cstheme="majorBidi"/>
          <w:b/>
          <w:bCs/>
          <w:color w:val="000080"/>
          <w:sz w:val="28"/>
          <w:szCs w:val="28"/>
        </w:rPr>
        <w:t>MUSTAFA</w:t>
      </w:r>
      <w:r w:rsidR="00846CF9" w:rsidRPr="009947FC">
        <w:rPr>
          <w:rFonts w:asciiTheme="majorBidi" w:hAnsiTheme="majorBidi" w:cstheme="majorBidi"/>
          <w:b/>
          <w:bCs/>
          <w:color w:val="000080"/>
          <w:sz w:val="28"/>
          <w:szCs w:val="28"/>
        </w:rPr>
        <w:t xml:space="preserve"> HASSAN</w:t>
      </w:r>
    </w:p>
    <w:p w:rsidR="0092786F" w:rsidRPr="009947FC" w:rsidRDefault="0092786F">
      <w:pPr>
        <w:rPr>
          <w:rFonts w:asciiTheme="majorBidi" w:hAnsiTheme="majorBidi" w:cstheme="majorBidi"/>
          <w:lang w:bidi="ar-EG"/>
        </w:rPr>
      </w:pPr>
    </w:p>
    <w:sectPr w:rsidR="0092786F" w:rsidRPr="009947FC" w:rsidSect="00E56F47">
      <w:footerReference w:type="default" r:id="rId8"/>
      <w:pgSz w:w="11906" w:h="16838" w:code="9"/>
      <w:pgMar w:top="851" w:right="1440" w:bottom="709" w:left="1440" w:header="706" w:footer="706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2B" w:rsidRDefault="00E64E2B">
      <w:r>
        <w:separator/>
      </w:r>
    </w:p>
  </w:endnote>
  <w:endnote w:type="continuationSeparator" w:id="0">
    <w:p w:rsidR="00E64E2B" w:rsidRDefault="00E6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B0E" w:rsidRDefault="00996DD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11430" t="17780" r="13335" b="13335"/>
              <wp:docPr id="2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928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03C76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+lKgIAAFIEAAAOAAAAZHJzL2Uyb0RvYy54bWysVNtu2zAMfR+wfxD0vjoxkl6MOkWRrMOA&#10;bi3Q7QMYWY6FyaJGKXG6rx8lp1m6vQzD8iCIJnXIc0jm+mbfW7HTFAy6Wk7PJlJop7AxblPLr1/u&#10;3l1KESK4Biw6XctnHeTN4u2b68FXusQObaNJMIgL1eBr2cXoq6IIqtM9hDP02rGzReohskmboiEY&#10;GL23RTmZnBcDUuMJlQ6Bv65Gp1xk/LbVKj60bdBR2FpybTGflM91OovFNVQbAt8ZdSgD/qGKHozj&#10;pEeoFUQQWzJ/QPVGEQZs45nCvsC2NUpnDsxmOvmNzVMHXmcuLE7wR5nC/4NVn3ePJExTy1IKBz23&#10;6M7ioDqgWImVViZ1VpRJqMGHiuOf/CMlqsHfo/oWhMNlB26jb4lw6DQ0XN40xRevHiQj8FOxHj5h&#10;w3lgGzFrtm+pT4Cshtjn1jwfW6P3USj+OL+YXJWXcykU++az82luXQHVy2NPIX7Q2It0qWXLJLgs&#10;ii8UcibY3YeYKoPqJT4zQWuaO2NtNmizXloSO0gjk3+ZDBM+DbNODLW8mpfzjPzKF/4OojeRZ9+a&#10;vpaXxzxQJQnfuyZPZgRjxzuXbN1B0yTj2I41Ns8sKeE42LyIfOmQfkgx8FDXMnzfAmkp7EfHbbma&#10;zmZpC7Ixm1+UbNCpZ33qAacYqpZRivG6jOPmbD2ZTceZppm7w1tuZWuysqnNY1WHYnlws+CHJUub&#10;cWrnqF9/BYufAAAA//8DAFBLAwQUAAYACAAAACEAtdPAuNsAAAADAQAADwAAAGRycy9kb3ducmV2&#10;LnhtbEyPQUvDQBCF74L/YRnBm92oJbQxkyKi6EWw0ep1m50m0exsyG7T6K939KKXgcd7vPdNvppc&#10;p0YaQusZ4XyWgCKuvG25Rnh5vjtbgArRsDWdZ0L4pACr4vgoN5n1B17TWMZaSQmHzCA0MfaZ1qFq&#10;yJkw8z2xeDs/OBNFDrW2gzlIuev0RZKk2pmWZaExPd00VH2Ue4fQp6/3D7unt01djjSG99vl5it9&#10;RDw9ma6vQEWa4l8YfvAFHQph2vo926A6BHkk/l7xlpfzOagtwiIFXeT6P3vxDQAA//8DAFBLAQIt&#10;ABQABgAIAAAAIQC2gziS/gAAAOEBAAATAAAAAAAAAAAAAAAAAAAAAABbQ29udGVudF9UeXBlc10u&#10;eG1sUEsBAi0AFAAGAAgAAAAhADj9If/WAAAAlAEAAAsAAAAAAAAAAAAAAAAALwEAAF9yZWxzLy5y&#10;ZWxzUEsBAi0AFAAGAAgAAAAhAPTxD6UqAgAAUgQAAA4AAAAAAAAAAAAAAAAALgIAAGRycy9lMm9E&#10;b2MueG1sUEsBAi0AFAAGAAgAAAAhALXTwLjbAAAAAwEAAA8AAAAAAAAAAAAAAAAAhAQAAGRycy9k&#10;b3ducmV2LnhtbFBLBQYAAAAABAAEAPMAAACMBQAAAAA=&#10;" fillcolor="black">
              <w10:anchorlock/>
            </v:shape>
          </w:pict>
        </mc:Fallback>
      </mc:AlternateContent>
    </w:r>
  </w:p>
  <w:p w:rsidR="00913B0E" w:rsidRDefault="00996DD0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EE6BDE">
      <w:rPr>
        <w:noProof/>
        <w:rtl/>
      </w:rPr>
      <w:t>1</w:t>
    </w:r>
    <w:r>
      <w:rPr>
        <w:noProof/>
      </w:rPr>
      <w:fldChar w:fldCharType="end"/>
    </w:r>
  </w:p>
  <w:p w:rsidR="00E75BF7" w:rsidRDefault="00E64E2B">
    <w:pPr>
      <w:pStyle w:val="Footer"/>
    </w:pPr>
  </w:p>
  <w:p w:rsidR="00E75BF7" w:rsidRDefault="00E64E2B"/>
  <w:p w:rsidR="00E75BF7" w:rsidRDefault="00E64E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2B" w:rsidRDefault="00E64E2B">
      <w:r>
        <w:separator/>
      </w:r>
    </w:p>
  </w:footnote>
  <w:footnote w:type="continuationSeparator" w:id="0">
    <w:p w:rsidR="00E64E2B" w:rsidRDefault="00E6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59"/>
    <w:multiLevelType w:val="hybridMultilevel"/>
    <w:tmpl w:val="3BA801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BE79B3"/>
    <w:multiLevelType w:val="hybridMultilevel"/>
    <w:tmpl w:val="15E2E2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C7D26"/>
    <w:multiLevelType w:val="hybridMultilevel"/>
    <w:tmpl w:val="835AACAA"/>
    <w:lvl w:ilvl="0" w:tplc="1152F22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04B8E"/>
    <w:multiLevelType w:val="hybridMultilevel"/>
    <w:tmpl w:val="7B201FEA"/>
    <w:lvl w:ilvl="0" w:tplc="247AE1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D0"/>
    <w:rsid w:val="00073727"/>
    <w:rsid w:val="0009103D"/>
    <w:rsid w:val="0015779E"/>
    <w:rsid w:val="001D3808"/>
    <w:rsid w:val="001E1A79"/>
    <w:rsid w:val="002F2B16"/>
    <w:rsid w:val="0033355E"/>
    <w:rsid w:val="0038438D"/>
    <w:rsid w:val="00567252"/>
    <w:rsid w:val="00620764"/>
    <w:rsid w:val="00625590"/>
    <w:rsid w:val="0067150F"/>
    <w:rsid w:val="00676FF9"/>
    <w:rsid w:val="00802DEF"/>
    <w:rsid w:val="00836C6A"/>
    <w:rsid w:val="00846CF9"/>
    <w:rsid w:val="00877B5C"/>
    <w:rsid w:val="00902672"/>
    <w:rsid w:val="009213C2"/>
    <w:rsid w:val="0092786F"/>
    <w:rsid w:val="00931E33"/>
    <w:rsid w:val="00984519"/>
    <w:rsid w:val="009947FC"/>
    <w:rsid w:val="00996DD0"/>
    <w:rsid w:val="00B20022"/>
    <w:rsid w:val="00B81799"/>
    <w:rsid w:val="00CA4242"/>
    <w:rsid w:val="00D37646"/>
    <w:rsid w:val="00D5668A"/>
    <w:rsid w:val="00DB50EE"/>
    <w:rsid w:val="00E61503"/>
    <w:rsid w:val="00E64E2B"/>
    <w:rsid w:val="00EB5F51"/>
    <w:rsid w:val="00EC7394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5C044-DA05-41BE-881A-FEDD7B8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6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D0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 Points"/>
    <w:basedOn w:val="Normal"/>
    <w:rsid w:val="00996DD0"/>
    <w:pPr>
      <w:keepNext/>
      <w:numPr>
        <w:numId w:val="3"/>
      </w:numPr>
      <w:bidi w:val="0"/>
      <w:spacing w:before="40" w:after="40"/>
    </w:pPr>
    <w:rPr>
      <w:rFonts w:ascii="Calibri" w:eastAsia="MS Mincho" w:hAnsi="Calibri" w:cs="Tahoma"/>
      <w:spacing w:val="-2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51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2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B1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73727"/>
    <w:pPr>
      <w:ind w:left="720"/>
      <w:contextualSpacing/>
    </w:pPr>
  </w:style>
  <w:style w:type="character" w:customStyle="1" w:styleId="y2iqfc">
    <w:name w:val="y2iqfc"/>
    <w:basedOn w:val="DefaultParagraphFont"/>
    <w:rsid w:val="00D5668A"/>
  </w:style>
  <w:style w:type="paragraph" w:styleId="NoSpacing">
    <w:name w:val="No Spacing"/>
    <w:uiPriority w:val="1"/>
    <w:qFormat/>
    <w:rsid w:val="00D566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1831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6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928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user</cp:lastModifiedBy>
  <cp:revision>13</cp:revision>
  <cp:lastPrinted>2022-12-21T10:08:00Z</cp:lastPrinted>
  <dcterms:created xsi:type="dcterms:W3CDTF">2016-04-20T11:33:00Z</dcterms:created>
  <dcterms:modified xsi:type="dcterms:W3CDTF">2022-12-21T10:10:00Z</dcterms:modified>
</cp:coreProperties>
</file>